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153" w:rsidRDefault="008268B5" w:rsidP="008268B5">
      <w:pPr>
        <w:pStyle w:val="a3"/>
        <w:rPr>
          <w:rFonts w:hint="cs"/>
          <w:rtl/>
        </w:rPr>
      </w:pPr>
      <w:r>
        <w:rPr>
          <w:rFonts w:hint="cs"/>
          <w:rtl/>
        </w:rPr>
        <w:t xml:space="preserve">               זיכרונות ילדות</w:t>
      </w:r>
      <w:r w:rsidR="00387FEA">
        <w:rPr>
          <w:rFonts w:hint="cs"/>
          <w:rtl/>
        </w:rPr>
        <w:t xml:space="preserve"> של סבתי</w:t>
      </w:r>
    </w:p>
    <w:p w:rsidR="00387FEA" w:rsidRPr="00387FEA" w:rsidRDefault="00387FEA" w:rsidP="00387FEA">
      <w:pPr>
        <w:rPr>
          <w:rtl/>
        </w:rPr>
      </w:pPr>
      <w:r>
        <w:rPr>
          <w:rFonts w:hint="cs"/>
          <w:rtl/>
        </w:rPr>
        <w:t xml:space="preserve">                    </w:t>
      </w:r>
      <w:bookmarkStart w:id="0" w:name="_GoBack"/>
      <w:bookmarkEnd w:id="0"/>
      <w:r>
        <w:rPr>
          <w:rFonts w:hint="cs"/>
          <w:rtl/>
        </w:rPr>
        <w:t xml:space="preserve">מאת: גיל  בורשטיין כיתה ה2 בית ספר תדהר </w:t>
      </w:r>
      <w:proofErr w:type="spellStart"/>
      <w:r>
        <w:rPr>
          <w:rFonts w:hint="cs"/>
          <w:rtl/>
        </w:rPr>
        <w:t>יקנעם</w:t>
      </w:r>
      <w:proofErr w:type="spellEnd"/>
    </w:p>
    <w:p w:rsidR="008268B5" w:rsidRDefault="008268B5" w:rsidP="008268B5">
      <w:pPr>
        <w:rPr>
          <w:rFonts w:hint="cs"/>
          <w:rtl/>
        </w:rPr>
      </w:pPr>
    </w:p>
    <w:p w:rsidR="008268B5" w:rsidRDefault="008268B5" w:rsidP="008268B5">
      <w:pPr>
        <w:rPr>
          <w:rtl/>
        </w:rPr>
      </w:pPr>
    </w:p>
    <w:p w:rsidR="008268B5" w:rsidRDefault="00C84DAA" w:rsidP="008268B5">
      <w:pPr>
        <w:rPr>
          <w:rStyle w:val="a5"/>
          <w:rtl/>
        </w:rPr>
      </w:pPr>
      <w:r>
        <w:rPr>
          <w:rStyle w:val="a5"/>
          <w:rFonts w:hint="cs"/>
          <w:rtl/>
        </w:rPr>
        <w:t>סבתא כרמיה נולדה בתאריך</w:t>
      </w:r>
      <w:r w:rsidR="008268B5">
        <w:rPr>
          <w:rStyle w:val="a5"/>
          <w:rFonts w:hint="cs"/>
          <w:rtl/>
        </w:rPr>
        <w:t xml:space="preserve"> </w:t>
      </w:r>
      <w:r w:rsidR="008268B5">
        <w:rPr>
          <w:rStyle w:val="a5"/>
        </w:rPr>
        <w:t>24/9/1939</w:t>
      </w:r>
      <w:r w:rsidR="008268B5">
        <w:rPr>
          <w:rStyle w:val="a5"/>
          <w:rFonts w:hint="cs"/>
          <w:rtl/>
        </w:rPr>
        <w:t xml:space="preserve"> בכפר החורש שם גדלה בבית ילדים.</w:t>
      </w:r>
    </w:p>
    <w:p w:rsidR="008268B5" w:rsidRDefault="008268B5" w:rsidP="008268B5">
      <w:pPr>
        <w:rPr>
          <w:rStyle w:val="a5"/>
          <w:rFonts w:hint="cs"/>
          <w:rtl/>
        </w:rPr>
      </w:pPr>
      <w:r>
        <w:rPr>
          <w:rStyle w:val="a5"/>
          <w:rFonts w:hint="cs"/>
          <w:rtl/>
        </w:rPr>
        <w:t>במשך מספר שנים הייתה סבתא בורחת מבית הילדים בלילה אל בית הוריה.</w:t>
      </w:r>
    </w:p>
    <w:p w:rsidR="008268B5" w:rsidRDefault="008268B5" w:rsidP="008268B5">
      <w:pPr>
        <w:rPr>
          <w:rStyle w:val="a5"/>
          <w:rFonts w:hint="cs"/>
          <w:rtl/>
        </w:rPr>
      </w:pPr>
      <w:r>
        <w:rPr>
          <w:rStyle w:val="a5"/>
          <w:rFonts w:hint="cs"/>
          <w:rtl/>
        </w:rPr>
        <w:t>הוריה היו נותנים לה להישאר איתם שלא כמו הורים אחרים שהיו מחזירים את</w:t>
      </w:r>
    </w:p>
    <w:p w:rsidR="008268B5" w:rsidRDefault="008268B5" w:rsidP="008268B5">
      <w:pPr>
        <w:rPr>
          <w:rStyle w:val="a5"/>
          <w:sz w:val="24"/>
          <w:szCs w:val="24"/>
          <w:rtl/>
        </w:rPr>
      </w:pPr>
      <w:r>
        <w:rPr>
          <w:rStyle w:val="a5"/>
          <w:rFonts w:hint="cs"/>
          <w:rtl/>
        </w:rPr>
        <w:t>ילדיהם לבית הילדים כאשר היו בורחים משם אליהם.</w:t>
      </w:r>
    </w:p>
    <w:p w:rsidR="00C84DAA" w:rsidRDefault="00C84DAA" w:rsidP="008268B5">
      <w:pPr>
        <w:rPr>
          <w:rStyle w:val="a5"/>
          <w:rFonts w:hint="cs"/>
          <w:sz w:val="24"/>
          <w:szCs w:val="24"/>
          <w:rtl/>
        </w:rPr>
      </w:pPr>
      <w:r>
        <w:rPr>
          <w:rStyle w:val="a5"/>
          <w:rFonts w:hint="cs"/>
          <w:sz w:val="24"/>
          <w:szCs w:val="24"/>
          <w:rtl/>
        </w:rPr>
        <w:t>לדעתי זה היה מעשה אמיץ מפני שכשילדה קטנה יוצאת אל החושך לבדה</w:t>
      </w:r>
    </w:p>
    <w:p w:rsidR="002939C6" w:rsidRDefault="00C84DAA" w:rsidP="008268B5">
      <w:pPr>
        <w:rPr>
          <w:rStyle w:val="a5"/>
          <w:rFonts w:hint="cs"/>
          <w:sz w:val="24"/>
          <w:szCs w:val="24"/>
          <w:rtl/>
        </w:rPr>
      </w:pPr>
      <w:r>
        <w:rPr>
          <w:rStyle w:val="a5"/>
          <w:rFonts w:hint="cs"/>
          <w:sz w:val="24"/>
          <w:szCs w:val="24"/>
          <w:rtl/>
        </w:rPr>
        <w:t>רק על מנת שתוכל לראות את הוריה זה מעשה שדורש הרבה מאוד אומץ</w:t>
      </w:r>
      <w:r w:rsidR="002939C6">
        <w:rPr>
          <w:rStyle w:val="a5"/>
          <w:rFonts w:hint="cs"/>
          <w:sz w:val="24"/>
          <w:szCs w:val="24"/>
          <w:rtl/>
        </w:rPr>
        <w:t>.</w:t>
      </w:r>
    </w:p>
    <w:p w:rsidR="002939C6" w:rsidRDefault="002939C6" w:rsidP="008268B5">
      <w:pPr>
        <w:rPr>
          <w:rStyle w:val="a5"/>
          <w:sz w:val="24"/>
          <w:szCs w:val="24"/>
          <w:rtl/>
        </w:rPr>
      </w:pPr>
    </w:p>
    <w:p w:rsidR="00C84DAA" w:rsidRPr="008268B5" w:rsidRDefault="00C84DAA" w:rsidP="008268B5">
      <w:pPr>
        <w:rPr>
          <w:rStyle w:val="a5"/>
          <w:rFonts w:hint="cs"/>
          <w:sz w:val="24"/>
          <w:szCs w:val="24"/>
          <w:rtl/>
        </w:rPr>
      </w:pPr>
      <w:r>
        <w:rPr>
          <w:rStyle w:val="a5"/>
          <w:rFonts w:hint="cs"/>
          <w:sz w:val="24"/>
          <w:szCs w:val="24"/>
          <w:rtl/>
        </w:rPr>
        <w:t>.</w:t>
      </w:r>
      <w:r w:rsidR="002939C6">
        <w:rPr>
          <w:rStyle w:val="a5"/>
          <w:rFonts w:hint="cs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pt;height:255.75pt">
            <v:imagedata r:id="rId4" o:title="20180518_222946 (1)"/>
          </v:shape>
        </w:pict>
      </w:r>
    </w:p>
    <w:sectPr w:rsidR="00C84DAA" w:rsidRPr="008268B5" w:rsidSect="00C6340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8B5"/>
    <w:rsid w:val="002939C6"/>
    <w:rsid w:val="00387FEA"/>
    <w:rsid w:val="008268B5"/>
    <w:rsid w:val="00A83153"/>
    <w:rsid w:val="00C6340A"/>
    <w:rsid w:val="00C84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DDB35"/>
  <w15:chartTrackingRefBased/>
  <w15:docId w15:val="{C61187FB-50EC-4A21-B93F-8F4B37A65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268B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8268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5">
    <w:name w:val="Emphasis"/>
    <w:basedOn w:val="a0"/>
    <w:uiPriority w:val="20"/>
    <w:qFormat/>
    <w:rsid w:val="008268B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‏‏משתמש Windows</dc:creator>
  <cp:keywords/>
  <dc:description/>
  <cp:lastModifiedBy>‏‏משתמש Windows</cp:lastModifiedBy>
  <cp:revision>2</cp:revision>
  <dcterms:created xsi:type="dcterms:W3CDTF">2018-05-26T10:48:00Z</dcterms:created>
  <dcterms:modified xsi:type="dcterms:W3CDTF">2018-05-26T11:17:00Z</dcterms:modified>
</cp:coreProperties>
</file>